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7547" w14:textId="029EAF53" w:rsidR="000E1F94" w:rsidRDefault="00932206" w:rsidP="00932206">
      <w:pPr>
        <w:jc w:val="center"/>
        <w:rPr>
          <w:b/>
          <w:bCs/>
          <w:sz w:val="32"/>
          <w:szCs w:val="32"/>
          <w:lang w:val="en-GB"/>
        </w:rPr>
      </w:pPr>
      <w:r w:rsidRPr="00932206">
        <w:rPr>
          <w:b/>
          <w:bCs/>
          <w:sz w:val="32"/>
          <w:szCs w:val="32"/>
          <w:lang w:val="en-GB"/>
        </w:rPr>
        <w:t>Week 15 Hints Monday and Tuesday</w:t>
      </w:r>
    </w:p>
    <w:p w14:paraId="1CB8C491" w14:textId="29565FC9" w:rsidR="00932206" w:rsidRPr="00932206" w:rsidRDefault="00932206" w:rsidP="00932206">
      <w:pPr>
        <w:jc w:val="center"/>
        <w:rPr>
          <w:b/>
          <w:bCs/>
          <w:sz w:val="32"/>
          <w:szCs w:val="32"/>
          <w:lang w:val="en-GB"/>
        </w:rPr>
      </w:pPr>
      <w:r>
        <w:rPr>
          <w:noProof/>
        </w:rPr>
        <w:drawing>
          <wp:inline distT="0" distB="0" distL="0" distR="0" wp14:anchorId="22733163" wp14:editId="6CE1C6A1">
            <wp:extent cx="5731510" cy="4298950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206" w:rsidRPr="00932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06"/>
    <w:rsid w:val="000E1F94"/>
    <w:rsid w:val="0093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6A12"/>
  <w15:chartTrackingRefBased/>
  <w15:docId w15:val="{40C98724-CF74-459A-B3E0-C3C7F35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Leighton</dc:creator>
  <cp:keywords/>
  <dc:description/>
  <cp:lastModifiedBy>Michelle Leighton</cp:lastModifiedBy>
  <cp:revision>1</cp:revision>
  <dcterms:created xsi:type="dcterms:W3CDTF">2021-01-31T16:50:00Z</dcterms:created>
  <dcterms:modified xsi:type="dcterms:W3CDTF">2021-01-31T16:52:00Z</dcterms:modified>
</cp:coreProperties>
</file>